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5D8E" w14:textId="77777777" w:rsidR="005F61FC" w:rsidRDefault="005F61FC" w:rsidP="005F61FC">
      <w:pPr>
        <w:spacing w:after="0"/>
        <w:rPr>
          <w:lang w:val="hr-HR"/>
        </w:rPr>
      </w:pPr>
    </w:p>
    <w:p w14:paraId="7DC7E1A8" w14:textId="77777777" w:rsidR="005F61FC" w:rsidRDefault="005F61FC" w:rsidP="005F61FC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50CB8" wp14:editId="07E5EC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7828D866" w14:textId="77777777" w:rsidR="005F61FC" w:rsidRDefault="005F61FC" w:rsidP="005F61FC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5202B053" w14:textId="77777777" w:rsidR="005F61FC" w:rsidRDefault="005F61FC" w:rsidP="005F61FC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4C332FF3" w14:textId="77777777" w:rsidR="005F61FC" w:rsidRDefault="005F61FC" w:rsidP="005F61FC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62C36846" w14:textId="77777777" w:rsidR="005F61FC" w:rsidRDefault="005F61FC" w:rsidP="005F61FC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7D842DF4" w14:textId="77777777" w:rsidR="005F61FC" w:rsidRDefault="005F61FC" w:rsidP="005F61FC">
      <w:pPr>
        <w:spacing w:after="0"/>
        <w:rPr>
          <w:lang w:val="hr-HR"/>
        </w:rPr>
      </w:pPr>
    </w:p>
    <w:p w14:paraId="52E3D264" w14:textId="608DAA7B" w:rsidR="005F61FC" w:rsidRPr="00A219CE" w:rsidRDefault="005F61FC" w:rsidP="005F61FC">
      <w:pPr>
        <w:spacing w:after="0"/>
        <w:rPr>
          <w:lang w:val="hr-HR"/>
        </w:rPr>
      </w:pPr>
      <w:r w:rsidRPr="00A219CE">
        <w:rPr>
          <w:lang w:val="hr-HR"/>
        </w:rPr>
        <w:t>KLASA: 007-04/2</w:t>
      </w:r>
      <w:r>
        <w:rPr>
          <w:lang w:val="hr-HR"/>
        </w:rPr>
        <w:t>4</w:t>
      </w:r>
      <w:r w:rsidRPr="00A219CE">
        <w:rPr>
          <w:lang w:val="hr-HR"/>
        </w:rPr>
        <w:t>-02/0</w:t>
      </w:r>
      <w:r>
        <w:rPr>
          <w:lang w:val="hr-HR"/>
        </w:rPr>
        <w:t>8</w:t>
      </w:r>
    </w:p>
    <w:p w14:paraId="090B1DC6" w14:textId="77777777" w:rsidR="005F61FC" w:rsidRPr="006E46DF" w:rsidRDefault="005F61FC" w:rsidP="005F61FC">
      <w:pPr>
        <w:spacing w:after="0"/>
        <w:rPr>
          <w:lang w:val="hr-HR"/>
        </w:rPr>
      </w:pPr>
      <w:r w:rsidRPr="006E46DF">
        <w:rPr>
          <w:lang w:val="hr-HR"/>
        </w:rPr>
        <w:t>URBROJ: 2167/01-55-67-2</w:t>
      </w:r>
      <w:r>
        <w:rPr>
          <w:lang w:val="hr-HR"/>
        </w:rPr>
        <w:t>4</w:t>
      </w:r>
      <w:r w:rsidRPr="006E46DF">
        <w:rPr>
          <w:lang w:val="hr-HR"/>
        </w:rPr>
        <w:t>-3</w:t>
      </w:r>
    </w:p>
    <w:p w14:paraId="0A81E76F" w14:textId="33F6DC7A" w:rsidR="005F61FC" w:rsidRPr="00C864D8" w:rsidRDefault="005F61FC" w:rsidP="005F61FC">
      <w:pPr>
        <w:spacing w:after="0"/>
        <w:rPr>
          <w:lang w:val="hr-HR"/>
        </w:rPr>
      </w:pPr>
      <w:r w:rsidRPr="00C864D8">
        <w:rPr>
          <w:lang w:val="hr-HR"/>
        </w:rPr>
        <w:t xml:space="preserve">Poreč, </w:t>
      </w:r>
      <w:r w:rsidR="00C864D8" w:rsidRPr="00C864D8">
        <w:rPr>
          <w:lang w:val="hr-HR"/>
        </w:rPr>
        <w:t>25</w:t>
      </w:r>
      <w:r w:rsidRPr="00C864D8">
        <w:rPr>
          <w:lang w:val="hr-HR"/>
        </w:rPr>
        <w:t>. ožujka 2024. godine</w:t>
      </w:r>
    </w:p>
    <w:p w14:paraId="34985123" w14:textId="77777777" w:rsidR="005F61FC" w:rsidRPr="009353D0" w:rsidRDefault="005F61FC" w:rsidP="005F61FC">
      <w:pPr>
        <w:spacing w:after="0"/>
        <w:rPr>
          <w:lang w:val="hr-HR"/>
        </w:rPr>
      </w:pPr>
    </w:p>
    <w:p w14:paraId="526D6DF3" w14:textId="77777777" w:rsidR="005F61FC" w:rsidRPr="006E46DF" w:rsidRDefault="005F61FC" w:rsidP="005F61FC">
      <w:pPr>
        <w:spacing w:after="0"/>
        <w:rPr>
          <w:lang w:val="hr-HR"/>
        </w:rPr>
      </w:pPr>
    </w:p>
    <w:p w14:paraId="4B1FF2FF" w14:textId="77777777" w:rsidR="005F61FC" w:rsidRPr="00A219CE" w:rsidRDefault="005F61FC" w:rsidP="005F61FC">
      <w:pPr>
        <w:spacing w:after="0"/>
        <w:rPr>
          <w:lang w:val="hr-HR"/>
        </w:rPr>
      </w:pPr>
    </w:p>
    <w:p w14:paraId="23B9F3CF" w14:textId="77777777" w:rsidR="005F61FC" w:rsidRPr="00A219CE" w:rsidRDefault="005F61FC" w:rsidP="005F61FC">
      <w:pPr>
        <w:spacing w:after="0"/>
        <w:jc w:val="center"/>
        <w:rPr>
          <w:lang w:val="hr-HR"/>
        </w:rPr>
      </w:pPr>
      <w:r w:rsidRPr="00A219CE">
        <w:rPr>
          <w:lang w:val="hr-HR"/>
        </w:rPr>
        <w:t>ZAKLJUČCI</w:t>
      </w:r>
    </w:p>
    <w:p w14:paraId="2FCB1781" w14:textId="268822D3" w:rsidR="005F61FC" w:rsidRPr="00A219CE" w:rsidRDefault="005F61FC" w:rsidP="005F61FC">
      <w:pPr>
        <w:spacing w:after="0"/>
        <w:jc w:val="center"/>
        <w:rPr>
          <w:lang w:val="hr-HR"/>
        </w:rPr>
      </w:pPr>
      <w:r>
        <w:rPr>
          <w:lang w:val="hr-HR"/>
        </w:rPr>
        <w:t>osme</w:t>
      </w:r>
      <w:r w:rsidRPr="00A219CE">
        <w:rPr>
          <w:lang w:val="hr-HR"/>
        </w:rPr>
        <w:t xml:space="preserve"> (</w:t>
      </w:r>
      <w:r>
        <w:rPr>
          <w:lang w:val="hr-HR"/>
        </w:rPr>
        <w:t>8</w:t>
      </w:r>
      <w:r w:rsidRPr="00A219CE">
        <w:rPr>
          <w:lang w:val="hr-HR"/>
        </w:rPr>
        <w:t>.) sjednice Školskog odbora</w:t>
      </w:r>
    </w:p>
    <w:p w14:paraId="1D517865" w14:textId="77777777" w:rsidR="005F61FC" w:rsidRDefault="005F61FC" w:rsidP="005F61FC">
      <w:pPr>
        <w:spacing w:after="0"/>
        <w:rPr>
          <w:lang w:val="hr-HR"/>
        </w:rPr>
      </w:pPr>
    </w:p>
    <w:p w14:paraId="59848DEF" w14:textId="77777777" w:rsidR="005F61FC" w:rsidRDefault="005F61FC" w:rsidP="005F61FC">
      <w:pPr>
        <w:spacing w:after="0"/>
        <w:rPr>
          <w:lang w:val="hr-HR"/>
        </w:rPr>
      </w:pPr>
    </w:p>
    <w:p w14:paraId="4D460275" w14:textId="77777777" w:rsidR="005F61FC" w:rsidRPr="00A219CE" w:rsidRDefault="005F61FC" w:rsidP="005F61FC">
      <w:pPr>
        <w:spacing w:after="0"/>
        <w:rPr>
          <w:lang w:val="hr-HR"/>
        </w:rPr>
      </w:pPr>
      <w:r w:rsidRPr="00A219CE">
        <w:rPr>
          <w:lang w:val="hr-HR"/>
        </w:rPr>
        <w:t>Zaključak 1.</w:t>
      </w:r>
    </w:p>
    <w:p w14:paraId="11D92D48" w14:textId="77777777" w:rsidR="005F61FC" w:rsidRPr="00A219CE" w:rsidRDefault="005F61FC" w:rsidP="005F61FC">
      <w:pPr>
        <w:spacing w:after="0"/>
        <w:rPr>
          <w:lang w:val="hr-HR"/>
        </w:rPr>
      </w:pPr>
      <w:r w:rsidRPr="00A219CE">
        <w:rPr>
          <w:lang w:val="hr-HR"/>
        </w:rPr>
        <w:t>Predloženi dnevni red je jednoglasno usvojen.</w:t>
      </w:r>
    </w:p>
    <w:p w14:paraId="53AAD069" w14:textId="77777777" w:rsidR="005F61FC" w:rsidRPr="00A219CE" w:rsidRDefault="005F61FC" w:rsidP="005F61FC">
      <w:pPr>
        <w:spacing w:after="0"/>
        <w:rPr>
          <w:lang w:val="hr-HR"/>
        </w:rPr>
      </w:pPr>
    </w:p>
    <w:p w14:paraId="33765725" w14:textId="77777777" w:rsidR="005F61FC" w:rsidRPr="00A219CE" w:rsidRDefault="005F61FC" w:rsidP="005F61FC">
      <w:pPr>
        <w:spacing w:after="0"/>
        <w:rPr>
          <w:lang w:val="hr-HR"/>
        </w:rPr>
      </w:pPr>
      <w:r w:rsidRPr="00A219CE">
        <w:rPr>
          <w:lang w:val="hr-HR"/>
        </w:rPr>
        <w:t>Zaključak 2.</w:t>
      </w:r>
    </w:p>
    <w:p w14:paraId="5DF9FBEF" w14:textId="231DC7C7" w:rsidR="005F61FC" w:rsidRPr="00A219CE" w:rsidRDefault="005F61FC" w:rsidP="005F61FC">
      <w:pPr>
        <w:spacing w:after="0"/>
        <w:rPr>
          <w:lang w:val="hr-HR"/>
        </w:rPr>
      </w:pPr>
      <w:r w:rsidRPr="00A219CE">
        <w:rPr>
          <w:lang w:val="hr-HR"/>
        </w:rPr>
        <w:t xml:space="preserve">Zapisnik  </w:t>
      </w:r>
      <w:r>
        <w:rPr>
          <w:lang w:val="hr-HR"/>
        </w:rPr>
        <w:t>7</w:t>
      </w:r>
      <w:r w:rsidRPr="00A219CE">
        <w:rPr>
          <w:lang w:val="hr-HR"/>
        </w:rPr>
        <w:t>. sjednice Školskog odbora  jednoglasno je usvojen.</w:t>
      </w:r>
    </w:p>
    <w:p w14:paraId="5A42E354" w14:textId="77777777" w:rsidR="005F61FC" w:rsidRPr="00A219CE" w:rsidRDefault="005F61FC" w:rsidP="005F61FC">
      <w:pPr>
        <w:spacing w:after="0"/>
        <w:rPr>
          <w:lang w:val="hr-HR"/>
        </w:rPr>
      </w:pPr>
    </w:p>
    <w:p w14:paraId="5855513F" w14:textId="77777777" w:rsidR="005F61FC" w:rsidRPr="009353D0" w:rsidRDefault="005F61FC" w:rsidP="005F61FC">
      <w:pPr>
        <w:spacing w:after="0"/>
        <w:rPr>
          <w:lang w:val="hr-HR"/>
        </w:rPr>
      </w:pPr>
      <w:r w:rsidRPr="008351C4">
        <w:rPr>
          <w:lang w:val="hr-HR"/>
        </w:rPr>
        <w:t>Zaključak 3.</w:t>
      </w:r>
      <w:bookmarkStart w:id="0" w:name="_Hlk157325027"/>
    </w:p>
    <w:p w14:paraId="3B713D25" w14:textId="71626E83" w:rsidR="005F61FC" w:rsidRPr="005F61FC" w:rsidRDefault="005F61FC" w:rsidP="005F61FC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hr-HR"/>
        </w:rPr>
      </w:pPr>
      <w:r w:rsidRPr="005F61FC">
        <w:rPr>
          <w:rFonts w:ascii="Calibri" w:eastAsiaTheme="minorEastAsia" w:hAnsi="Calibri" w:cs="Calibri"/>
          <w:lang w:val="hr-HR"/>
        </w:rPr>
        <w:t xml:space="preserve">Odluka o usvajanju </w:t>
      </w:r>
      <w:r w:rsidR="0019746E">
        <w:rPr>
          <w:rFonts w:ascii="Calibri" w:eastAsiaTheme="minorEastAsia" w:hAnsi="Calibri" w:cs="Calibri"/>
          <w:lang w:val="hr-HR"/>
        </w:rPr>
        <w:t>Godišnjeg i</w:t>
      </w:r>
      <w:r w:rsidRPr="005F61FC">
        <w:rPr>
          <w:rFonts w:ascii="Calibri" w:eastAsiaTheme="minorEastAsia" w:hAnsi="Calibri" w:cs="Calibri"/>
          <w:lang w:val="hr-HR"/>
        </w:rPr>
        <w:t>zvješ</w:t>
      </w:r>
      <w:r w:rsidR="0019746E">
        <w:rPr>
          <w:rFonts w:ascii="Calibri" w:eastAsiaTheme="minorEastAsia" w:hAnsi="Calibri" w:cs="Calibri"/>
          <w:lang w:val="hr-HR"/>
        </w:rPr>
        <w:t>taja</w:t>
      </w:r>
      <w:r w:rsidRPr="005F61FC">
        <w:rPr>
          <w:rFonts w:ascii="Calibri" w:eastAsiaTheme="minorEastAsia" w:hAnsi="Calibri" w:cs="Calibri"/>
          <w:lang w:val="hr-HR"/>
        </w:rPr>
        <w:t xml:space="preserve"> o izvršenju </w:t>
      </w:r>
      <w:r w:rsidR="0019746E">
        <w:rPr>
          <w:rFonts w:ascii="Calibri" w:eastAsiaTheme="minorEastAsia" w:hAnsi="Calibri" w:cs="Calibri"/>
          <w:lang w:val="hr-HR"/>
        </w:rPr>
        <w:t>proračuna</w:t>
      </w:r>
      <w:r w:rsidRPr="005F61FC">
        <w:rPr>
          <w:rFonts w:ascii="Calibri" w:eastAsiaTheme="minorEastAsia" w:hAnsi="Calibri" w:cs="Calibri"/>
          <w:lang w:val="hr-HR"/>
        </w:rPr>
        <w:t xml:space="preserve"> za 2023. godinu Školski odbor jednoglasno  usvojio.</w:t>
      </w:r>
    </w:p>
    <w:p w14:paraId="07C7EF17" w14:textId="77777777" w:rsidR="005F61FC" w:rsidRPr="005F61FC" w:rsidRDefault="005F61FC" w:rsidP="005F61FC">
      <w:pPr>
        <w:spacing w:after="0" w:line="259" w:lineRule="auto"/>
        <w:jc w:val="both"/>
        <w:rPr>
          <w:color w:val="FF0000"/>
          <w:lang w:val="hr-HR"/>
        </w:rPr>
      </w:pPr>
    </w:p>
    <w:bookmarkEnd w:id="0"/>
    <w:p w14:paraId="1C2C0652" w14:textId="77777777" w:rsidR="005F61FC" w:rsidRPr="00C864D8" w:rsidRDefault="005F61FC" w:rsidP="005F61FC">
      <w:pPr>
        <w:spacing w:after="0" w:line="276" w:lineRule="auto"/>
        <w:jc w:val="both"/>
        <w:rPr>
          <w:lang w:val="hr-HR"/>
        </w:rPr>
      </w:pPr>
      <w:r w:rsidRPr="00C864D8">
        <w:rPr>
          <w:lang w:val="hr-HR"/>
        </w:rPr>
        <w:t>Zaključak 4.</w:t>
      </w:r>
    </w:p>
    <w:p w14:paraId="472E6432" w14:textId="77777777" w:rsidR="00C864D8" w:rsidRDefault="00C864D8" w:rsidP="00C864D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hr-HR"/>
        </w:rPr>
      </w:pPr>
      <w:r w:rsidRPr="00C864D8">
        <w:rPr>
          <w:rFonts w:ascii="Calibri" w:eastAsiaTheme="minorEastAsia" w:hAnsi="Calibri" w:cs="Calibri"/>
          <w:lang w:val="hr-HR"/>
        </w:rPr>
        <w:t>Odluka o raspodjeli rezultata za 2023. godinu jednoglasno je usvojena.</w:t>
      </w:r>
    </w:p>
    <w:p w14:paraId="24C7C288" w14:textId="77777777" w:rsidR="00C864D8" w:rsidRPr="00C864D8" w:rsidRDefault="00C864D8" w:rsidP="00C864D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hr-HR"/>
        </w:rPr>
      </w:pPr>
    </w:p>
    <w:p w14:paraId="22A6E443" w14:textId="77777777" w:rsidR="005F61FC" w:rsidRPr="00C864D8" w:rsidRDefault="005F61FC" w:rsidP="005F61FC">
      <w:pPr>
        <w:spacing w:after="0" w:line="276" w:lineRule="auto"/>
        <w:jc w:val="both"/>
        <w:rPr>
          <w:lang w:val="hr-HR"/>
        </w:rPr>
      </w:pPr>
      <w:r w:rsidRPr="00C864D8">
        <w:rPr>
          <w:lang w:val="hr-HR"/>
        </w:rPr>
        <w:t xml:space="preserve">Zaključak 5. </w:t>
      </w:r>
    </w:p>
    <w:p w14:paraId="37903F37" w14:textId="77777777" w:rsidR="00C864D8" w:rsidRDefault="00C864D8" w:rsidP="00C864D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hr-HR"/>
        </w:rPr>
      </w:pPr>
      <w:r w:rsidRPr="00C864D8">
        <w:rPr>
          <w:rFonts w:ascii="Calibri" w:eastAsiaTheme="minorEastAsia" w:hAnsi="Calibri" w:cs="Calibri"/>
          <w:lang w:val="hr-HR"/>
        </w:rPr>
        <w:t>Odluka o prestanku radnog odnosa jednoglasno je donesena.</w:t>
      </w:r>
    </w:p>
    <w:p w14:paraId="7B24C446" w14:textId="77777777" w:rsidR="00C864D8" w:rsidRPr="00C864D8" w:rsidRDefault="00C864D8" w:rsidP="00C864D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hr-HR"/>
        </w:rPr>
      </w:pPr>
    </w:p>
    <w:p w14:paraId="1E8294ED" w14:textId="06AB7D33" w:rsidR="00C864D8" w:rsidRPr="00C864D8" w:rsidRDefault="00C864D8" w:rsidP="005F61FC">
      <w:pPr>
        <w:spacing w:after="0" w:line="276" w:lineRule="auto"/>
        <w:jc w:val="both"/>
        <w:rPr>
          <w:lang w:val="hr-HR"/>
        </w:rPr>
      </w:pPr>
      <w:r w:rsidRPr="00C864D8">
        <w:rPr>
          <w:lang w:val="hr-HR"/>
        </w:rPr>
        <w:t>Zaključak 6.</w:t>
      </w:r>
    </w:p>
    <w:p w14:paraId="443FDE37" w14:textId="77777777" w:rsidR="00C864D8" w:rsidRPr="00C864D8" w:rsidRDefault="00C864D8" w:rsidP="00C864D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hr-HR"/>
        </w:rPr>
      </w:pPr>
      <w:r w:rsidRPr="00C864D8">
        <w:rPr>
          <w:rFonts w:ascii="Calibri" w:eastAsiaTheme="minorEastAsia" w:hAnsi="Calibri" w:cs="Calibri"/>
          <w:lang w:val="hr-HR"/>
        </w:rPr>
        <w:t>Odluka o Prijedlogu odluke o izmjenama i dopunama statuta Osnovne škole Finida jednoglasno je donesena.</w:t>
      </w:r>
    </w:p>
    <w:p w14:paraId="10F93A57" w14:textId="77777777" w:rsidR="00C864D8" w:rsidRPr="005F61FC" w:rsidRDefault="00C864D8" w:rsidP="005F61FC">
      <w:pPr>
        <w:spacing w:after="0" w:line="276" w:lineRule="auto"/>
        <w:jc w:val="both"/>
        <w:rPr>
          <w:color w:val="FF0000"/>
          <w:lang w:val="hr-HR"/>
        </w:rPr>
      </w:pPr>
    </w:p>
    <w:p w14:paraId="338B8100" w14:textId="77777777" w:rsidR="005F61FC" w:rsidRPr="005F61FC" w:rsidRDefault="005F61FC" w:rsidP="005F61FC">
      <w:pPr>
        <w:spacing w:after="0"/>
        <w:rPr>
          <w:color w:val="FF0000"/>
          <w:lang w:val="hr-HR"/>
        </w:rPr>
      </w:pPr>
    </w:p>
    <w:p w14:paraId="09E0A7C8" w14:textId="77777777" w:rsidR="005F61FC" w:rsidRPr="00A219CE" w:rsidRDefault="005F61FC" w:rsidP="005F61FC">
      <w:pPr>
        <w:spacing w:after="0"/>
        <w:rPr>
          <w:color w:val="FF0000"/>
          <w:lang w:val="hr-HR"/>
        </w:rPr>
      </w:pPr>
    </w:p>
    <w:p w14:paraId="0A9161C7" w14:textId="77777777" w:rsidR="005F61FC" w:rsidRPr="00A219CE" w:rsidRDefault="005F61FC" w:rsidP="005F61FC">
      <w:pPr>
        <w:spacing w:after="0"/>
        <w:rPr>
          <w:lang w:val="hr-HR"/>
        </w:rPr>
      </w:pPr>
    </w:p>
    <w:p w14:paraId="0660B2AA" w14:textId="77777777" w:rsidR="005F61FC" w:rsidRPr="00A219CE" w:rsidRDefault="005F61FC" w:rsidP="005F61FC">
      <w:pPr>
        <w:spacing w:after="0"/>
        <w:jc w:val="right"/>
        <w:rPr>
          <w:lang w:val="hr-HR"/>
        </w:rPr>
      </w:pPr>
      <w:r w:rsidRPr="00A219CE">
        <w:rPr>
          <w:lang w:val="hr-HR"/>
        </w:rPr>
        <w:t>Predsjednik Školskog odbora:</w:t>
      </w:r>
    </w:p>
    <w:p w14:paraId="46B2CD0B" w14:textId="77777777" w:rsidR="005F61FC" w:rsidRPr="00A219CE" w:rsidRDefault="005F61FC" w:rsidP="005F61FC">
      <w:pPr>
        <w:spacing w:after="0"/>
        <w:jc w:val="center"/>
        <w:rPr>
          <w:lang w:val="hr-HR"/>
        </w:rPr>
      </w:pPr>
      <w:r w:rsidRPr="00A219CE">
        <w:rPr>
          <w:lang w:val="hr-HR"/>
        </w:rPr>
        <w:t>MP</w:t>
      </w:r>
    </w:p>
    <w:p w14:paraId="5470FC0E" w14:textId="77777777" w:rsidR="005F61FC" w:rsidRPr="00A219CE" w:rsidRDefault="005F61FC" w:rsidP="005F61FC">
      <w:pPr>
        <w:spacing w:after="0"/>
        <w:jc w:val="center"/>
        <w:rPr>
          <w:lang w:val="hr-HR"/>
        </w:rPr>
      </w:pPr>
    </w:p>
    <w:p w14:paraId="0D8295DB" w14:textId="77777777" w:rsidR="005F61FC" w:rsidRPr="00A219CE" w:rsidRDefault="005F61FC" w:rsidP="005F61FC">
      <w:pPr>
        <w:spacing w:after="0"/>
        <w:jc w:val="right"/>
        <w:rPr>
          <w:lang w:val="hr-HR"/>
        </w:rPr>
      </w:pPr>
      <w:r w:rsidRPr="00A219CE">
        <w:rPr>
          <w:lang w:val="hr-HR"/>
        </w:rPr>
        <w:t>Martin Šuran, mag. cin.</w:t>
      </w:r>
    </w:p>
    <w:p w14:paraId="65BBB432" w14:textId="77777777" w:rsidR="005F61FC" w:rsidRPr="00A219CE" w:rsidRDefault="005F61FC" w:rsidP="005F61FC">
      <w:pPr>
        <w:spacing w:after="0"/>
        <w:jc w:val="right"/>
        <w:rPr>
          <w:color w:val="FF0000"/>
          <w:lang w:val="hr-HR"/>
        </w:rPr>
      </w:pPr>
    </w:p>
    <w:p w14:paraId="6CFCC07F" w14:textId="77777777" w:rsidR="005F61FC" w:rsidRPr="00A219CE" w:rsidRDefault="005F61FC" w:rsidP="005F61FC">
      <w:pPr>
        <w:spacing w:after="0"/>
        <w:jc w:val="right"/>
        <w:rPr>
          <w:color w:val="FF0000"/>
          <w:lang w:val="hr-HR"/>
        </w:rPr>
      </w:pPr>
    </w:p>
    <w:p w14:paraId="3771BC47" w14:textId="77777777" w:rsidR="005F61FC" w:rsidRPr="00A219CE" w:rsidRDefault="005F61FC" w:rsidP="005F61FC">
      <w:pPr>
        <w:spacing w:after="0"/>
        <w:jc w:val="right"/>
        <w:rPr>
          <w:color w:val="FF0000"/>
          <w:lang w:val="hr-HR"/>
        </w:rPr>
      </w:pPr>
    </w:p>
    <w:p w14:paraId="2150B840" w14:textId="77777777" w:rsidR="005F61FC" w:rsidRDefault="005F61FC" w:rsidP="005F61FC"/>
    <w:sectPr w:rsidR="005F61FC" w:rsidSect="00F1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C"/>
    <w:rsid w:val="0019746E"/>
    <w:rsid w:val="003971C8"/>
    <w:rsid w:val="005F61FC"/>
    <w:rsid w:val="00A96E0A"/>
    <w:rsid w:val="00C864D8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A92"/>
  <w15:chartTrackingRefBased/>
  <w15:docId w15:val="{9861BF5F-30AA-44B8-8602-1EE47BA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FC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2024-04-12T08:48:00Z</dcterms:created>
  <dcterms:modified xsi:type="dcterms:W3CDTF">2024-04-16T06:42:00Z</dcterms:modified>
</cp:coreProperties>
</file>